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4CA8" w14:textId="3E6BEA82" w:rsidR="00623B36" w:rsidRDefault="003832F0" w:rsidP="00BD0B3E">
      <w:pPr>
        <w:ind w:hanging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1F66F109" wp14:editId="3A315E10">
            <wp:simplePos x="0" y="0"/>
            <wp:positionH relativeFrom="margin">
              <wp:posOffset>3419475</wp:posOffset>
            </wp:positionH>
            <wp:positionV relativeFrom="margin">
              <wp:posOffset>-111760</wp:posOffset>
            </wp:positionV>
            <wp:extent cx="2712720" cy="924560"/>
            <wp:effectExtent l="0" t="0" r="0" b="889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R_Logo-Horizont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08CC3" w14:textId="7AFF52FF" w:rsidR="003537FA" w:rsidRDefault="003537FA" w:rsidP="00BD0B3E">
      <w:pPr>
        <w:ind w:hanging="720"/>
        <w:rPr>
          <w:sz w:val="24"/>
          <w:szCs w:val="24"/>
        </w:rPr>
      </w:pPr>
    </w:p>
    <w:p w14:paraId="6E821BA9" w14:textId="0F887324" w:rsidR="00EA7688" w:rsidRPr="005A1EEA" w:rsidRDefault="003832F0" w:rsidP="00EA7688">
      <w:pPr>
        <w:rPr>
          <w:rFonts w:ascii="Roboto" w:hAnsi="Roboto"/>
          <w:b/>
          <w:sz w:val="56"/>
          <w:szCs w:val="56"/>
        </w:rPr>
      </w:pPr>
      <w:r>
        <w:rPr>
          <w:b/>
          <w:sz w:val="40"/>
          <w:szCs w:val="24"/>
        </w:rPr>
        <w:br/>
      </w:r>
      <w:r w:rsidR="00101287">
        <w:rPr>
          <w:rFonts w:ascii="Roboto" w:hAnsi="Roboto"/>
          <w:b/>
          <w:sz w:val="56"/>
          <w:szCs w:val="56"/>
        </w:rPr>
        <w:t>UPDATE</w:t>
      </w:r>
    </w:p>
    <w:p w14:paraId="0C177ABF" w14:textId="77777777" w:rsidR="003832F0" w:rsidRPr="005A1EEA" w:rsidRDefault="003832F0" w:rsidP="00EA7688">
      <w:pPr>
        <w:rPr>
          <w:rFonts w:ascii="Roboto" w:hAnsi="Roboto"/>
          <w:sz w:val="24"/>
          <w:szCs w:val="24"/>
        </w:rPr>
      </w:pPr>
    </w:p>
    <w:p w14:paraId="106C2227" w14:textId="181BDC28" w:rsidR="00EA7688" w:rsidRPr="005A1EEA" w:rsidRDefault="003832F0" w:rsidP="00EA7688">
      <w:pPr>
        <w:rPr>
          <w:rFonts w:ascii="Roboto" w:hAnsi="Roboto"/>
          <w:sz w:val="24"/>
          <w:szCs w:val="24"/>
        </w:rPr>
      </w:pPr>
      <w:r w:rsidRPr="005A1EEA">
        <w:rPr>
          <w:rFonts w:ascii="Roboto" w:hAnsi="Roboto"/>
          <w:sz w:val="24"/>
          <w:szCs w:val="24"/>
        </w:rPr>
        <w:t>To:</w:t>
      </w:r>
      <w:r w:rsidR="000A7758">
        <w:rPr>
          <w:rFonts w:ascii="Roboto" w:hAnsi="Roboto"/>
          <w:sz w:val="24"/>
          <w:szCs w:val="24"/>
        </w:rPr>
        <w:tab/>
      </w:r>
      <w:r w:rsidR="00101287">
        <w:rPr>
          <w:rFonts w:ascii="Roboto" w:hAnsi="Roboto"/>
          <w:sz w:val="24"/>
          <w:szCs w:val="24"/>
        </w:rPr>
        <w:t>Senate Transportation Committee</w:t>
      </w:r>
    </w:p>
    <w:p w14:paraId="7E164412" w14:textId="0C0191C3" w:rsidR="003832F0" w:rsidRPr="005A1EEA" w:rsidRDefault="003832F0" w:rsidP="00EA7688">
      <w:pPr>
        <w:rPr>
          <w:rFonts w:ascii="Roboto" w:hAnsi="Roboto"/>
          <w:sz w:val="24"/>
          <w:szCs w:val="24"/>
        </w:rPr>
      </w:pPr>
      <w:r w:rsidRPr="005A1EEA">
        <w:rPr>
          <w:rFonts w:ascii="Roboto" w:hAnsi="Roboto"/>
          <w:sz w:val="24"/>
          <w:szCs w:val="24"/>
        </w:rPr>
        <w:t>From:</w:t>
      </w:r>
      <w:r w:rsidR="0010398B">
        <w:rPr>
          <w:rFonts w:ascii="Roboto" w:hAnsi="Roboto"/>
          <w:sz w:val="24"/>
          <w:szCs w:val="24"/>
        </w:rPr>
        <w:t xml:space="preserve"> </w:t>
      </w:r>
      <w:r w:rsidR="000A7758">
        <w:rPr>
          <w:rFonts w:ascii="Roboto" w:hAnsi="Roboto"/>
          <w:sz w:val="24"/>
          <w:szCs w:val="24"/>
        </w:rPr>
        <w:tab/>
      </w:r>
      <w:r w:rsidR="00BF2A03">
        <w:rPr>
          <w:rFonts w:ascii="Roboto" w:hAnsi="Roboto"/>
          <w:sz w:val="24"/>
          <w:szCs w:val="24"/>
        </w:rPr>
        <w:t>Jim Moulton, Executive Director</w:t>
      </w:r>
      <w:r w:rsidRPr="005A1EEA">
        <w:rPr>
          <w:rFonts w:ascii="Roboto" w:hAnsi="Roboto"/>
          <w:sz w:val="24"/>
          <w:szCs w:val="24"/>
        </w:rPr>
        <w:t xml:space="preserve"> </w:t>
      </w:r>
    </w:p>
    <w:p w14:paraId="5B670403" w14:textId="21100E69" w:rsidR="003832F0" w:rsidRPr="005A1EEA" w:rsidRDefault="003832F0" w:rsidP="00EA7688">
      <w:pPr>
        <w:rPr>
          <w:rFonts w:ascii="Roboto" w:hAnsi="Roboto"/>
          <w:sz w:val="24"/>
          <w:szCs w:val="24"/>
        </w:rPr>
      </w:pPr>
      <w:r w:rsidRPr="005A1EEA">
        <w:rPr>
          <w:rFonts w:ascii="Roboto" w:hAnsi="Roboto"/>
          <w:sz w:val="24"/>
          <w:szCs w:val="24"/>
        </w:rPr>
        <w:t>Date:</w:t>
      </w:r>
      <w:r w:rsidR="0010398B">
        <w:rPr>
          <w:rFonts w:ascii="Roboto" w:hAnsi="Roboto"/>
          <w:sz w:val="24"/>
          <w:szCs w:val="24"/>
        </w:rPr>
        <w:t xml:space="preserve"> </w:t>
      </w:r>
      <w:r w:rsidR="000A7758">
        <w:rPr>
          <w:rFonts w:ascii="Roboto" w:hAnsi="Roboto"/>
          <w:sz w:val="24"/>
          <w:szCs w:val="24"/>
        </w:rPr>
        <w:tab/>
      </w:r>
      <w:r w:rsidR="00101287">
        <w:rPr>
          <w:rFonts w:ascii="Roboto" w:hAnsi="Roboto"/>
          <w:sz w:val="24"/>
          <w:szCs w:val="24"/>
        </w:rPr>
        <w:t>January 9,</w:t>
      </w:r>
      <w:r w:rsidR="00704C00">
        <w:rPr>
          <w:rFonts w:ascii="Roboto" w:hAnsi="Roboto"/>
          <w:sz w:val="24"/>
          <w:szCs w:val="24"/>
        </w:rPr>
        <w:t xml:space="preserve"> 202</w:t>
      </w:r>
      <w:r w:rsidR="00101287">
        <w:rPr>
          <w:rFonts w:ascii="Roboto" w:hAnsi="Roboto"/>
          <w:sz w:val="24"/>
          <w:szCs w:val="24"/>
        </w:rPr>
        <w:t>6</w:t>
      </w:r>
    </w:p>
    <w:p w14:paraId="11927B48" w14:textId="4D6ADDC7" w:rsidR="003832F0" w:rsidRDefault="003832F0" w:rsidP="00EA7688">
      <w:pPr>
        <w:pBdr>
          <w:bottom w:val="single" w:sz="12" w:space="1" w:color="auto"/>
        </w:pBdr>
        <w:rPr>
          <w:sz w:val="24"/>
          <w:szCs w:val="24"/>
        </w:rPr>
      </w:pPr>
      <w:r w:rsidRPr="005A1EEA">
        <w:rPr>
          <w:rFonts w:ascii="Roboto" w:hAnsi="Roboto"/>
          <w:sz w:val="24"/>
          <w:szCs w:val="24"/>
        </w:rPr>
        <w:t>Re:</w:t>
      </w:r>
      <w:r w:rsidR="0010398B">
        <w:rPr>
          <w:rFonts w:ascii="Roboto" w:hAnsi="Roboto"/>
          <w:sz w:val="24"/>
          <w:szCs w:val="24"/>
        </w:rPr>
        <w:t xml:space="preserve"> </w:t>
      </w:r>
      <w:r w:rsidR="000A7758">
        <w:rPr>
          <w:rFonts w:ascii="Roboto" w:hAnsi="Roboto"/>
          <w:sz w:val="24"/>
          <w:szCs w:val="24"/>
        </w:rPr>
        <w:tab/>
      </w:r>
      <w:r w:rsidR="00D86925" w:rsidRPr="00704C00">
        <w:rPr>
          <w:rFonts w:ascii="Roboto" w:hAnsi="Roboto"/>
          <w:b/>
          <w:bCs/>
          <w:sz w:val="24"/>
          <w:szCs w:val="24"/>
        </w:rPr>
        <w:t>Up</w:t>
      </w:r>
      <w:r w:rsidR="00D74222">
        <w:rPr>
          <w:rFonts w:ascii="Roboto" w:hAnsi="Roboto"/>
          <w:b/>
          <w:bCs/>
          <w:sz w:val="24"/>
          <w:szCs w:val="24"/>
        </w:rPr>
        <w:t>date re Washington County Transition</w:t>
      </w:r>
    </w:p>
    <w:p w14:paraId="44F86C8F" w14:textId="77777777" w:rsidR="003832F0" w:rsidRDefault="003832F0" w:rsidP="00EA7688">
      <w:pPr>
        <w:pBdr>
          <w:bottom w:val="single" w:sz="12" w:space="1" w:color="auto"/>
        </w:pBdr>
        <w:rPr>
          <w:sz w:val="24"/>
          <w:szCs w:val="24"/>
        </w:rPr>
      </w:pPr>
    </w:p>
    <w:p w14:paraId="52D9BAB8" w14:textId="45B1BD55" w:rsidR="003832F0" w:rsidRDefault="003832F0" w:rsidP="00EA7688">
      <w:pPr>
        <w:rPr>
          <w:sz w:val="24"/>
          <w:szCs w:val="24"/>
        </w:rPr>
      </w:pPr>
    </w:p>
    <w:p w14:paraId="45F83A31" w14:textId="0FF81474" w:rsidR="00D86925" w:rsidRDefault="0069246A" w:rsidP="00D86925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101287">
        <w:rPr>
          <w:sz w:val="24"/>
          <w:szCs w:val="24"/>
        </w:rPr>
        <w:t>Members of the Committee</w:t>
      </w:r>
      <w:r>
        <w:rPr>
          <w:sz w:val="24"/>
          <w:szCs w:val="24"/>
        </w:rPr>
        <w:t>,</w:t>
      </w:r>
    </w:p>
    <w:p w14:paraId="17CA681F" w14:textId="77777777" w:rsidR="0069246A" w:rsidRDefault="0069246A" w:rsidP="00D86925">
      <w:pPr>
        <w:rPr>
          <w:sz w:val="24"/>
          <w:szCs w:val="24"/>
        </w:rPr>
      </w:pPr>
    </w:p>
    <w:p w14:paraId="3A112F20" w14:textId="3CD87C28" w:rsidR="0069246A" w:rsidRDefault="0069246A" w:rsidP="00D86925">
      <w:pPr>
        <w:rPr>
          <w:sz w:val="24"/>
          <w:szCs w:val="24"/>
        </w:rPr>
      </w:pPr>
      <w:r>
        <w:rPr>
          <w:sz w:val="24"/>
          <w:szCs w:val="24"/>
        </w:rPr>
        <w:t>Below is a s</w:t>
      </w:r>
      <w:r w:rsidR="007F1203">
        <w:rPr>
          <w:sz w:val="24"/>
          <w:szCs w:val="24"/>
        </w:rPr>
        <w:t>ummary</w:t>
      </w:r>
      <w:r>
        <w:rPr>
          <w:sz w:val="24"/>
          <w:szCs w:val="24"/>
        </w:rPr>
        <w:t xml:space="preserve"> of </w:t>
      </w:r>
      <w:r w:rsidR="00F05B2C">
        <w:rPr>
          <w:sz w:val="24"/>
          <w:szCs w:val="24"/>
        </w:rPr>
        <w:t xml:space="preserve">key </w:t>
      </w:r>
      <w:r w:rsidR="004679B8">
        <w:rPr>
          <w:sz w:val="24"/>
          <w:szCs w:val="24"/>
        </w:rPr>
        <w:t xml:space="preserve">information regarding </w:t>
      </w:r>
      <w:r w:rsidR="000E1BE0">
        <w:rPr>
          <w:sz w:val="24"/>
          <w:szCs w:val="24"/>
        </w:rPr>
        <w:t>the transition of Washington County services</w:t>
      </w:r>
      <w:r w:rsidR="00D8305E">
        <w:rPr>
          <w:sz w:val="24"/>
          <w:szCs w:val="24"/>
        </w:rPr>
        <w:t>.</w:t>
      </w:r>
    </w:p>
    <w:p w14:paraId="6C4A3BC9" w14:textId="77777777" w:rsidR="00D86925" w:rsidRDefault="00D86925" w:rsidP="00D86925">
      <w:pPr>
        <w:rPr>
          <w:sz w:val="24"/>
          <w:szCs w:val="24"/>
        </w:rPr>
      </w:pPr>
    </w:p>
    <w:p w14:paraId="74892A17" w14:textId="77777777" w:rsidR="00F05B2C" w:rsidRDefault="00F05B2C" w:rsidP="001B2CE8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Target transition date remains July 1, 2026.</w:t>
      </w:r>
    </w:p>
    <w:p w14:paraId="7862DECC" w14:textId="77777777" w:rsidR="00F05B2C" w:rsidRDefault="00F05B2C" w:rsidP="004679B8">
      <w:pPr>
        <w:pStyle w:val="ListParagraph"/>
        <w:rPr>
          <w:sz w:val="24"/>
          <w:szCs w:val="24"/>
        </w:rPr>
      </w:pPr>
    </w:p>
    <w:p w14:paraId="1B7411E5" w14:textId="79CAE9AD" w:rsidR="002116D9" w:rsidRDefault="007F1203" w:rsidP="001B2CE8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Held m</w:t>
      </w:r>
      <w:r w:rsidR="004679B8">
        <w:rPr>
          <w:sz w:val="24"/>
          <w:szCs w:val="24"/>
        </w:rPr>
        <w:t>ultip</w:t>
      </w:r>
      <w:r w:rsidR="0007781D">
        <w:rPr>
          <w:sz w:val="24"/>
          <w:szCs w:val="24"/>
        </w:rPr>
        <w:t xml:space="preserve">le meetings between </w:t>
      </w:r>
      <w:r w:rsidR="00D93521">
        <w:rPr>
          <w:sz w:val="24"/>
          <w:szCs w:val="24"/>
        </w:rPr>
        <w:t xml:space="preserve">GMT </w:t>
      </w:r>
      <w:r w:rsidR="0007781D">
        <w:rPr>
          <w:sz w:val="24"/>
          <w:szCs w:val="24"/>
        </w:rPr>
        <w:t xml:space="preserve">and TVT </w:t>
      </w:r>
      <w:r w:rsidR="00D93521">
        <w:rPr>
          <w:sz w:val="24"/>
          <w:szCs w:val="24"/>
        </w:rPr>
        <w:t xml:space="preserve">leadership </w:t>
      </w:r>
      <w:r w:rsidR="0007781D">
        <w:rPr>
          <w:sz w:val="24"/>
          <w:szCs w:val="24"/>
        </w:rPr>
        <w:t xml:space="preserve">and other </w:t>
      </w:r>
      <w:r w:rsidR="00F05B2C">
        <w:rPr>
          <w:sz w:val="24"/>
          <w:szCs w:val="24"/>
        </w:rPr>
        <w:t xml:space="preserve">management </w:t>
      </w:r>
      <w:r w:rsidR="0007781D">
        <w:rPr>
          <w:sz w:val="24"/>
          <w:szCs w:val="24"/>
        </w:rPr>
        <w:t>staff</w:t>
      </w:r>
      <w:r w:rsidR="00E019E4">
        <w:rPr>
          <w:sz w:val="24"/>
          <w:szCs w:val="24"/>
        </w:rPr>
        <w:t>; Staff from both agencies visited facilities at each other’s locations</w:t>
      </w:r>
      <w:r w:rsidR="00D568E5">
        <w:rPr>
          <w:sz w:val="24"/>
          <w:szCs w:val="24"/>
        </w:rPr>
        <w:t>.</w:t>
      </w:r>
    </w:p>
    <w:p w14:paraId="4424E3FF" w14:textId="77777777" w:rsidR="00243560" w:rsidRDefault="00243560" w:rsidP="00243560">
      <w:pPr>
        <w:pStyle w:val="ListParagraph"/>
        <w:rPr>
          <w:sz w:val="24"/>
          <w:szCs w:val="24"/>
        </w:rPr>
      </w:pPr>
    </w:p>
    <w:p w14:paraId="4AC74D30" w14:textId="77777777" w:rsidR="007F1203" w:rsidRDefault="007F1203" w:rsidP="007F1203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Added GMT Board Member to TVT Transition Committee.</w:t>
      </w:r>
    </w:p>
    <w:p w14:paraId="5AE9174F" w14:textId="77777777" w:rsidR="007F1203" w:rsidRPr="004679B8" w:rsidRDefault="007F1203" w:rsidP="007F1203">
      <w:pPr>
        <w:pStyle w:val="ListParagraph"/>
        <w:rPr>
          <w:sz w:val="24"/>
          <w:szCs w:val="24"/>
        </w:rPr>
      </w:pPr>
    </w:p>
    <w:p w14:paraId="698C16D8" w14:textId="77777777" w:rsidR="008F1828" w:rsidRDefault="008F1828" w:rsidP="001B2CE8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00B950F4">
        <w:rPr>
          <w:sz w:val="24"/>
          <w:szCs w:val="24"/>
        </w:rPr>
        <w:t>orked with GMT to</w:t>
      </w:r>
      <w:r>
        <w:rPr>
          <w:sz w:val="24"/>
          <w:szCs w:val="24"/>
        </w:rPr>
        <w:t>:</w:t>
      </w:r>
    </w:p>
    <w:p w14:paraId="03168196" w14:textId="768C32A7" w:rsidR="00B950F4" w:rsidRDefault="00DB6F8D" w:rsidP="00DB6F8D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B950F4">
        <w:rPr>
          <w:sz w:val="24"/>
          <w:szCs w:val="24"/>
        </w:rPr>
        <w:t xml:space="preserve">stablish MOU with Sugarbush for services and local </w:t>
      </w:r>
      <w:r w:rsidR="00AE66F1">
        <w:rPr>
          <w:sz w:val="24"/>
          <w:szCs w:val="24"/>
        </w:rPr>
        <w:t>match.</w:t>
      </w:r>
    </w:p>
    <w:p w14:paraId="17393194" w14:textId="3460F73C" w:rsidR="00DB6F8D" w:rsidRDefault="00DB6F8D" w:rsidP="00433A05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Leverage aging GMT grant to hire Volunteer Coordinator.</w:t>
      </w:r>
    </w:p>
    <w:p w14:paraId="2FB7A62C" w14:textId="56D467C5" w:rsidR="00433A05" w:rsidRPr="00433A05" w:rsidRDefault="00433A05" w:rsidP="00433A05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Establish new Community Relations Manager role (&amp; hire) for local </w:t>
      </w:r>
      <w:r w:rsidR="00AE66F1">
        <w:rPr>
          <w:sz w:val="24"/>
          <w:szCs w:val="24"/>
        </w:rPr>
        <w:t>match.</w:t>
      </w:r>
    </w:p>
    <w:p w14:paraId="52692C91" w14:textId="6EF7F81E" w:rsidR="008F1828" w:rsidRPr="008F1828" w:rsidRDefault="008F1828" w:rsidP="008F1828">
      <w:pPr>
        <w:rPr>
          <w:sz w:val="24"/>
          <w:szCs w:val="24"/>
        </w:rPr>
      </w:pPr>
    </w:p>
    <w:p w14:paraId="174291F6" w14:textId="023593EC" w:rsidR="001212C9" w:rsidRDefault="001212C9" w:rsidP="001B2CE8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Invited GMT Union participation in upcoming TVT Union negotiations</w:t>
      </w:r>
      <w:r w:rsidR="004501EF">
        <w:rPr>
          <w:sz w:val="24"/>
          <w:szCs w:val="24"/>
        </w:rPr>
        <w:t>; Negotiations to start this month</w:t>
      </w:r>
      <w:r w:rsidR="001D1A74">
        <w:rPr>
          <w:sz w:val="24"/>
          <w:szCs w:val="24"/>
        </w:rPr>
        <w:t>.</w:t>
      </w:r>
    </w:p>
    <w:p w14:paraId="5E225AA6" w14:textId="256E9F7F" w:rsidR="001D1A74" w:rsidRDefault="001D1A74" w:rsidP="001D1A74">
      <w:pPr>
        <w:pStyle w:val="ListParagraph"/>
        <w:rPr>
          <w:sz w:val="24"/>
          <w:szCs w:val="24"/>
        </w:rPr>
      </w:pPr>
    </w:p>
    <w:p w14:paraId="3F642088" w14:textId="12241909" w:rsidR="001D1A74" w:rsidRDefault="001D1A74" w:rsidP="001B2CE8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Facilit</w:t>
      </w:r>
      <w:r w:rsidR="00C4029F">
        <w:rPr>
          <w:sz w:val="24"/>
          <w:szCs w:val="24"/>
        </w:rPr>
        <w:t>ies</w:t>
      </w:r>
    </w:p>
    <w:p w14:paraId="14D4E027" w14:textId="21260828" w:rsidR="00C4029F" w:rsidRDefault="00C4029F" w:rsidP="00C4029F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Leveraged GMT grants to begin fixing critical facility flaws.</w:t>
      </w:r>
    </w:p>
    <w:p w14:paraId="34685232" w14:textId="375F3747" w:rsidR="00C4029F" w:rsidRDefault="00C4029F" w:rsidP="00C4029F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Began work to transition </w:t>
      </w:r>
      <w:r w:rsidR="00FB55CB">
        <w:rPr>
          <w:sz w:val="24"/>
          <w:szCs w:val="24"/>
        </w:rPr>
        <w:t>facility lease form GMT to TVT.</w:t>
      </w:r>
    </w:p>
    <w:p w14:paraId="39D5BBD9" w14:textId="2468C775" w:rsidR="00FB55CB" w:rsidRDefault="00FB55CB" w:rsidP="00FB55CB">
      <w:pPr>
        <w:pStyle w:val="ListParagraph"/>
        <w:rPr>
          <w:sz w:val="24"/>
          <w:szCs w:val="24"/>
        </w:rPr>
      </w:pPr>
    </w:p>
    <w:p w14:paraId="39FD3F9A" w14:textId="77777777" w:rsidR="00170C71" w:rsidRDefault="00170C71" w:rsidP="00FB55CB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I/T</w:t>
      </w:r>
    </w:p>
    <w:p w14:paraId="0673D9DD" w14:textId="77777777" w:rsidR="008572BA" w:rsidRDefault="00170C71" w:rsidP="00170C71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Doing assessment of GMT systems</w:t>
      </w:r>
      <w:r w:rsidR="000401F1">
        <w:rPr>
          <w:sz w:val="24"/>
          <w:szCs w:val="24"/>
        </w:rPr>
        <w:t xml:space="preserve"> to a) ID needs, and b) develop transition plan</w:t>
      </w:r>
    </w:p>
    <w:p w14:paraId="4C5E2457" w14:textId="55C969B5" w:rsidR="00FB55CB" w:rsidRDefault="002478C8" w:rsidP="00170C71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To begin installation </w:t>
      </w:r>
      <w:r w:rsidR="00F264A2">
        <w:rPr>
          <w:sz w:val="24"/>
          <w:szCs w:val="24"/>
        </w:rPr>
        <w:t>of</w:t>
      </w:r>
      <w:r>
        <w:rPr>
          <w:sz w:val="24"/>
          <w:szCs w:val="24"/>
        </w:rPr>
        <w:t xml:space="preserve"> new </w:t>
      </w:r>
      <w:r w:rsidR="008572BA">
        <w:rPr>
          <w:sz w:val="24"/>
          <w:szCs w:val="24"/>
        </w:rPr>
        <w:t xml:space="preserve">statewide </w:t>
      </w:r>
      <w:r>
        <w:rPr>
          <w:sz w:val="24"/>
          <w:szCs w:val="24"/>
        </w:rPr>
        <w:t>Dispatching software at Washington County site.</w:t>
      </w:r>
    </w:p>
    <w:p w14:paraId="4B6FE897" w14:textId="13A1E46D" w:rsidR="008572BA" w:rsidRDefault="008572BA" w:rsidP="00EC1A32">
      <w:pPr>
        <w:pStyle w:val="ListParagraph"/>
        <w:ind w:left="1440"/>
        <w:rPr>
          <w:sz w:val="24"/>
          <w:szCs w:val="24"/>
        </w:rPr>
      </w:pPr>
    </w:p>
    <w:p w14:paraId="61D6581D" w14:textId="09A72C5C" w:rsidR="008572BA" w:rsidRDefault="00EC1A32" w:rsidP="008572B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Learning lessons from RCT/FGI transition.</w:t>
      </w:r>
    </w:p>
    <w:p w14:paraId="6EDF5923" w14:textId="77777777" w:rsidR="001212C9" w:rsidRDefault="001212C9" w:rsidP="001212C9">
      <w:pPr>
        <w:pStyle w:val="ListParagraph"/>
        <w:rPr>
          <w:sz w:val="24"/>
          <w:szCs w:val="24"/>
        </w:rPr>
      </w:pPr>
    </w:p>
    <w:p w14:paraId="10340859" w14:textId="7613A0C0" w:rsidR="00A5662D" w:rsidRDefault="001B2CE8" w:rsidP="00EA7688">
      <w:pPr>
        <w:rPr>
          <w:sz w:val="24"/>
          <w:szCs w:val="24"/>
        </w:rPr>
      </w:pPr>
      <w:r>
        <w:rPr>
          <w:sz w:val="24"/>
          <w:szCs w:val="24"/>
        </w:rPr>
        <w:t xml:space="preserve">Please let me know if you have any </w:t>
      </w:r>
      <w:r w:rsidR="001D1A74">
        <w:rPr>
          <w:sz w:val="24"/>
          <w:szCs w:val="24"/>
        </w:rPr>
        <w:t xml:space="preserve">further </w:t>
      </w:r>
      <w:r>
        <w:rPr>
          <w:sz w:val="24"/>
          <w:szCs w:val="24"/>
        </w:rPr>
        <w:t xml:space="preserve">questions or comments.  I can be reached at </w:t>
      </w:r>
      <w:r w:rsidR="007F4E9B">
        <w:rPr>
          <w:sz w:val="24"/>
          <w:szCs w:val="24"/>
        </w:rPr>
        <w:t xml:space="preserve">802-355-2287 or </w:t>
      </w:r>
      <w:hyperlink r:id="rId11" w:history="1">
        <w:r w:rsidR="007D1DAA" w:rsidRPr="00B57A59">
          <w:rPr>
            <w:rStyle w:val="Hyperlink"/>
            <w:sz w:val="24"/>
            <w:szCs w:val="24"/>
          </w:rPr>
          <w:t>jim@trivalleytransit.org</w:t>
        </w:r>
      </w:hyperlink>
      <w:r>
        <w:rPr>
          <w:sz w:val="24"/>
          <w:szCs w:val="24"/>
        </w:rPr>
        <w:t>.  Thank</w:t>
      </w:r>
      <w:r w:rsidR="001D1A74">
        <w:rPr>
          <w:sz w:val="24"/>
          <w:szCs w:val="24"/>
        </w:rPr>
        <w:t xml:space="preserve"> you.</w:t>
      </w:r>
    </w:p>
    <w:p w14:paraId="318DA754" w14:textId="17BA3FBD" w:rsidR="008F0A57" w:rsidRDefault="008F0A57" w:rsidP="00EA7688">
      <w:pPr>
        <w:rPr>
          <w:sz w:val="24"/>
          <w:szCs w:val="24"/>
        </w:rPr>
      </w:pPr>
    </w:p>
    <w:p w14:paraId="0077F792" w14:textId="7583A116" w:rsidR="001B2CE8" w:rsidRDefault="00BC38B4" w:rsidP="00EA768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15E50A3" wp14:editId="0A4857F5">
            <wp:extent cx="714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CE8" w:rsidSect="00782531">
      <w:headerReference w:type="default" r:id="rId13"/>
      <w:footerReference w:type="default" r:id="rId14"/>
      <w:pgSz w:w="12240" w:h="15840" w:code="1"/>
      <w:pgMar w:top="720" w:right="1440" w:bottom="1008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F68D8" w14:textId="77777777" w:rsidR="009445CD" w:rsidRDefault="009445CD">
      <w:r>
        <w:separator/>
      </w:r>
    </w:p>
  </w:endnote>
  <w:endnote w:type="continuationSeparator" w:id="0">
    <w:p w14:paraId="4611C22E" w14:textId="77777777" w:rsidR="009445CD" w:rsidRDefault="0094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FC4C" w14:textId="77777777" w:rsidR="00012522" w:rsidRPr="005741C9" w:rsidRDefault="00012522" w:rsidP="00521D6B">
    <w:pPr>
      <w:pStyle w:val="Footer"/>
      <w:ind w:left="-540" w:right="-360"/>
      <w:jc w:val="center"/>
      <w:rPr>
        <w:rFonts w:ascii="Arial" w:hAnsi="Arial" w:cs="Arial"/>
        <w:b/>
        <w:color w:val="004B96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011AE70" wp14:editId="215DE784">
              <wp:simplePos x="0" y="0"/>
              <wp:positionH relativeFrom="column">
                <wp:posOffset>624840</wp:posOffset>
              </wp:positionH>
              <wp:positionV relativeFrom="paragraph">
                <wp:posOffset>9192260</wp:posOffset>
              </wp:positionV>
              <wp:extent cx="998220" cy="297180"/>
              <wp:effectExtent l="0" t="0" r="11430" b="266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220" cy="2971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2D0F96CB" w14:textId="77777777" w:rsidR="00012522" w:rsidRPr="005741C9" w:rsidRDefault="00012522" w:rsidP="00521D6B">
                          <w:pPr>
                            <w:pStyle w:val="Footer"/>
                            <w:ind w:right="-360"/>
                            <w:jc w:val="both"/>
                            <w:rPr>
                              <w:rFonts w:ascii="Arial" w:hAnsi="Arial" w:cs="Arial"/>
                              <w:b/>
                              <w:color w:val="004B96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4B96"/>
                              <w:sz w:val="12"/>
                              <w:szCs w:val="12"/>
                            </w:rPr>
                            <w:t xml:space="preserve">of </w:t>
                          </w:r>
                          <w:r w:rsidRPr="005741C9">
                            <w:rPr>
                              <w:rFonts w:ascii="Arial" w:hAnsi="Arial" w:cs="Arial"/>
                              <w:b/>
                              <w:color w:val="004B96"/>
                              <w:sz w:val="12"/>
                              <w:szCs w:val="12"/>
                            </w:rPr>
                            <w:t>ADDISON COUNTY</w:t>
                          </w:r>
                        </w:p>
                        <w:p w14:paraId="4A18A7B6" w14:textId="77777777" w:rsidR="00012522" w:rsidRPr="005741C9" w:rsidRDefault="00012522" w:rsidP="00521D6B">
                          <w:pPr>
                            <w:pStyle w:val="Footer"/>
                            <w:ind w:right="-360"/>
                            <w:jc w:val="both"/>
                            <w:rPr>
                              <w:rFonts w:ascii="Arial" w:hAnsi="Arial" w:cs="Arial"/>
                              <w:b/>
                              <w:color w:val="004B96"/>
                              <w:sz w:val="12"/>
                              <w:szCs w:val="12"/>
                            </w:rPr>
                          </w:pPr>
                          <w:r w:rsidRPr="005741C9">
                            <w:rPr>
                              <w:rFonts w:ascii="Arial" w:hAnsi="Arial" w:cs="Arial"/>
                              <w:b/>
                              <w:color w:val="004B96"/>
                              <w:sz w:val="12"/>
                              <w:szCs w:val="12"/>
                            </w:rPr>
                            <w:t>FUNDED AGENCY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11AE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.2pt;margin-top:723.8pt;width:78.6pt;height:2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" filled="f" strokecolor="window" strokeweight=".5pt">
              <v:path arrowok="t"/>
              <v:textbox>
                <w:txbxContent>
                  <w:p w14:paraId="2D0F96CB" w14:textId="77777777" w:rsidR="00012522" w:rsidRPr="005741C9" w:rsidRDefault="00012522" w:rsidP="00521D6B">
                    <w:pPr>
                      <w:pStyle w:val="Footer"/>
                      <w:ind w:right="-360"/>
                      <w:jc w:val="both"/>
                      <w:rPr>
                        <w:rFonts w:ascii="Arial" w:hAnsi="Arial" w:cs="Arial"/>
                        <w:b/>
                        <w:color w:val="004B96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color w:val="004B96"/>
                        <w:sz w:val="12"/>
                        <w:szCs w:val="12"/>
                      </w:rPr>
                      <w:t xml:space="preserve">of </w:t>
                    </w:r>
                    <w:r w:rsidRPr="005741C9">
                      <w:rPr>
                        <w:rFonts w:ascii="Arial" w:hAnsi="Arial" w:cs="Arial"/>
                        <w:b/>
                        <w:color w:val="004B96"/>
                        <w:sz w:val="12"/>
                        <w:szCs w:val="12"/>
                      </w:rPr>
                      <w:t>ADDISON COUNTY</w:t>
                    </w:r>
                  </w:p>
                  <w:p w14:paraId="4A18A7B6" w14:textId="77777777" w:rsidR="00012522" w:rsidRPr="005741C9" w:rsidRDefault="00012522" w:rsidP="00521D6B">
                    <w:pPr>
                      <w:pStyle w:val="Footer"/>
                      <w:ind w:right="-360"/>
                      <w:jc w:val="both"/>
                      <w:rPr>
                        <w:rFonts w:ascii="Arial" w:hAnsi="Arial" w:cs="Arial"/>
                        <w:b/>
                        <w:color w:val="004B96"/>
                        <w:sz w:val="12"/>
                        <w:szCs w:val="12"/>
                      </w:rPr>
                    </w:pPr>
                    <w:r w:rsidRPr="005741C9">
                      <w:rPr>
                        <w:rFonts w:ascii="Arial" w:hAnsi="Arial" w:cs="Arial"/>
                        <w:b/>
                        <w:color w:val="004B96"/>
                        <w:sz w:val="12"/>
                        <w:szCs w:val="12"/>
                      </w:rPr>
                      <w:t>FUNDED AGENCY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876ADA" wp14:editId="281AF401">
              <wp:simplePos x="0" y="0"/>
              <wp:positionH relativeFrom="column">
                <wp:posOffset>624840</wp:posOffset>
              </wp:positionH>
              <wp:positionV relativeFrom="paragraph">
                <wp:posOffset>9192260</wp:posOffset>
              </wp:positionV>
              <wp:extent cx="998220" cy="297180"/>
              <wp:effectExtent l="0" t="0" r="11430" b="266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220" cy="2971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6843FC52" w14:textId="77777777" w:rsidR="00012522" w:rsidRPr="005741C9" w:rsidRDefault="00012522" w:rsidP="00521D6B">
                          <w:pPr>
                            <w:pStyle w:val="Footer"/>
                            <w:ind w:right="-360"/>
                            <w:jc w:val="both"/>
                            <w:rPr>
                              <w:rFonts w:ascii="Arial" w:hAnsi="Arial" w:cs="Arial"/>
                              <w:b/>
                              <w:color w:val="004B96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4B96"/>
                              <w:sz w:val="12"/>
                              <w:szCs w:val="12"/>
                            </w:rPr>
                            <w:t xml:space="preserve">of </w:t>
                          </w:r>
                          <w:r w:rsidRPr="005741C9">
                            <w:rPr>
                              <w:rFonts w:ascii="Arial" w:hAnsi="Arial" w:cs="Arial"/>
                              <w:b/>
                              <w:color w:val="004B96"/>
                              <w:sz w:val="12"/>
                              <w:szCs w:val="12"/>
                            </w:rPr>
                            <w:t>ADDISON COUNTY</w:t>
                          </w:r>
                        </w:p>
                        <w:p w14:paraId="1333B21B" w14:textId="77777777" w:rsidR="00012522" w:rsidRPr="005741C9" w:rsidRDefault="00012522" w:rsidP="00521D6B">
                          <w:pPr>
                            <w:pStyle w:val="Footer"/>
                            <w:ind w:right="-360"/>
                            <w:jc w:val="both"/>
                            <w:rPr>
                              <w:rFonts w:ascii="Arial" w:hAnsi="Arial" w:cs="Arial"/>
                              <w:b/>
                              <w:color w:val="004B96"/>
                              <w:sz w:val="12"/>
                              <w:szCs w:val="12"/>
                            </w:rPr>
                          </w:pPr>
                          <w:r w:rsidRPr="005741C9">
                            <w:rPr>
                              <w:rFonts w:ascii="Arial" w:hAnsi="Arial" w:cs="Arial"/>
                              <w:b/>
                              <w:color w:val="004B96"/>
                              <w:sz w:val="12"/>
                              <w:szCs w:val="12"/>
                            </w:rPr>
                            <w:t>FUNDED AGENCY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76ADA" id="_x0000_s1027" type="#_x0000_t202" style="position:absolute;left:0;text-align:left;margin-left:49.2pt;margin-top:723.8pt;width:78.6pt;height:2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" filled="f" strokecolor="window" strokeweight=".5pt">
              <v:path arrowok="t"/>
              <v:textbox>
                <w:txbxContent>
                  <w:p w14:paraId="6843FC52" w14:textId="77777777" w:rsidR="00012522" w:rsidRPr="005741C9" w:rsidRDefault="00012522" w:rsidP="00521D6B">
                    <w:pPr>
                      <w:pStyle w:val="Footer"/>
                      <w:ind w:right="-360"/>
                      <w:jc w:val="both"/>
                      <w:rPr>
                        <w:rFonts w:ascii="Arial" w:hAnsi="Arial" w:cs="Arial"/>
                        <w:b/>
                        <w:color w:val="004B96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color w:val="004B96"/>
                        <w:sz w:val="12"/>
                        <w:szCs w:val="12"/>
                      </w:rPr>
                      <w:t xml:space="preserve">of </w:t>
                    </w:r>
                    <w:r w:rsidRPr="005741C9">
                      <w:rPr>
                        <w:rFonts w:ascii="Arial" w:hAnsi="Arial" w:cs="Arial"/>
                        <w:b/>
                        <w:color w:val="004B96"/>
                        <w:sz w:val="12"/>
                        <w:szCs w:val="12"/>
                      </w:rPr>
                      <w:t>ADDISON COUNTY</w:t>
                    </w:r>
                  </w:p>
                  <w:p w14:paraId="1333B21B" w14:textId="77777777" w:rsidR="00012522" w:rsidRPr="005741C9" w:rsidRDefault="00012522" w:rsidP="00521D6B">
                    <w:pPr>
                      <w:pStyle w:val="Footer"/>
                      <w:ind w:right="-360"/>
                      <w:jc w:val="both"/>
                      <w:rPr>
                        <w:rFonts w:ascii="Arial" w:hAnsi="Arial" w:cs="Arial"/>
                        <w:b/>
                        <w:color w:val="004B96"/>
                        <w:sz w:val="12"/>
                        <w:szCs w:val="12"/>
                      </w:rPr>
                    </w:pPr>
                    <w:r w:rsidRPr="005741C9">
                      <w:rPr>
                        <w:rFonts w:ascii="Arial" w:hAnsi="Arial" w:cs="Arial"/>
                        <w:b/>
                        <w:color w:val="004B96"/>
                        <w:sz w:val="12"/>
                        <w:szCs w:val="12"/>
                      </w:rPr>
                      <w:t>FUNDED AGENCY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0038A" w14:textId="77777777" w:rsidR="009445CD" w:rsidRDefault="009445CD">
      <w:r>
        <w:separator/>
      </w:r>
    </w:p>
  </w:footnote>
  <w:footnote w:type="continuationSeparator" w:id="0">
    <w:p w14:paraId="2E9D3D5B" w14:textId="77777777" w:rsidR="009445CD" w:rsidRDefault="00944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43A7" w14:textId="77777777" w:rsidR="00012522" w:rsidRDefault="00012522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0F84"/>
    <w:multiLevelType w:val="hybridMultilevel"/>
    <w:tmpl w:val="21C83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4971"/>
    <w:multiLevelType w:val="hybridMultilevel"/>
    <w:tmpl w:val="5E009186"/>
    <w:lvl w:ilvl="0" w:tplc="48F8BC6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3EBCA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B25B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FEDDB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224F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EE65E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8BAC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AEBD0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BAB44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A607F"/>
    <w:multiLevelType w:val="hybridMultilevel"/>
    <w:tmpl w:val="CE788304"/>
    <w:lvl w:ilvl="0" w:tplc="FFC4A8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162B37"/>
    <w:multiLevelType w:val="multilevel"/>
    <w:tmpl w:val="0A1C38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E12A5"/>
    <w:multiLevelType w:val="hybridMultilevel"/>
    <w:tmpl w:val="E18E8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506FC"/>
    <w:multiLevelType w:val="hybridMultilevel"/>
    <w:tmpl w:val="1EC84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E2599"/>
    <w:multiLevelType w:val="hybridMultilevel"/>
    <w:tmpl w:val="493CD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10509"/>
    <w:multiLevelType w:val="hybridMultilevel"/>
    <w:tmpl w:val="D3FE7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65E1D"/>
    <w:multiLevelType w:val="multilevel"/>
    <w:tmpl w:val="7130D8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D91DCC"/>
    <w:multiLevelType w:val="multilevel"/>
    <w:tmpl w:val="BFF81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BE0B1C"/>
    <w:multiLevelType w:val="hybridMultilevel"/>
    <w:tmpl w:val="EA6E3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74215"/>
    <w:multiLevelType w:val="hybridMultilevel"/>
    <w:tmpl w:val="E57E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356050">
    <w:abstractNumId w:val="2"/>
  </w:num>
  <w:num w:numId="2" w16cid:durableId="1468011993">
    <w:abstractNumId w:val="6"/>
  </w:num>
  <w:num w:numId="3" w16cid:durableId="461658830">
    <w:abstractNumId w:val="0"/>
  </w:num>
  <w:num w:numId="4" w16cid:durableId="169490750">
    <w:abstractNumId w:val="9"/>
  </w:num>
  <w:num w:numId="5" w16cid:durableId="1367563872">
    <w:abstractNumId w:val="8"/>
  </w:num>
  <w:num w:numId="6" w16cid:durableId="1861890967">
    <w:abstractNumId w:val="3"/>
  </w:num>
  <w:num w:numId="7" w16cid:durableId="2056850256">
    <w:abstractNumId w:val="5"/>
  </w:num>
  <w:num w:numId="8" w16cid:durableId="2053723073">
    <w:abstractNumId w:val="1"/>
  </w:num>
  <w:num w:numId="9" w16cid:durableId="436371125">
    <w:abstractNumId w:val="4"/>
  </w:num>
  <w:num w:numId="10" w16cid:durableId="920337858">
    <w:abstractNumId w:val="11"/>
  </w:num>
  <w:num w:numId="11" w16cid:durableId="774400062">
    <w:abstractNumId w:val="7"/>
  </w:num>
  <w:num w:numId="12" w16cid:durableId="14192123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4B"/>
    <w:rsid w:val="000037ED"/>
    <w:rsid w:val="00012522"/>
    <w:rsid w:val="000157AA"/>
    <w:rsid w:val="00023310"/>
    <w:rsid w:val="00027CA2"/>
    <w:rsid w:val="000357BA"/>
    <w:rsid w:val="000401F1"/>
    <w:rsid w:val="000550DF"/>
    <w:rsid w:val="0007781D"/>
    <w:rsid w:val="00084A94"/>
    <w:rsid w:val="00086E0C"/>
    <w:rsid w:val="000972D5"/>
    <w:rsid w:val="000A2A7F"/>
    <w:rsid w:val="000A3511"/>
    <w:rsid w:val="000A4460"/>
    <w:rsid w:val="000A7758"/>
    <w:rsid w:val="000B7042"/>
    <w:rsid w:val="000E1BE0"/>
    <w:rsid w:val="000F2CD5"/>
    <w:rsid w:val="0010079D"/>
    <w:rsid w:val="00101287"/>
    <w:rsid w:val="00102F61"/>
    <w:rsid w:val="0010398B"/>
    <w:rsid w:val="0010567E"/>
    <w:rsid w:val="00113E91"/>
    <w:rsid w:val="001212C9"/>
    <w:rsid w:val="00125439"/>
    <w:rsid w:val="001326D0"/>
    <w:rsid w:val="001422F3"/>
    <w:rsid w:val="0015192E"/>
    <w:rsid w:val="00165363"/>
    <w:rsid w:val="00170C71"/>
    <w:rsid w:val="00180538"/>
    <w:rsid w:val="00184748"/>
    <w:rsid w:val="001910C9"/>
    <w:rsid w:val="001A74B4"/>
    <w:rsid w:val="001B2CE8"/>
    <w:rsid w:val="001C30A8"/>
    <w:rsid w:val="001D1A5E"/>
    <w:rsid w:val="001D1A74"/>
    <w:rsid w:val="001D47EA"/>
    <w:rsid w:val="001E016B"/>
    <w:rsid w:val="00207012"/>
    <w:rsid w:val="00210F7D"/>
    <w:rsid w:val="002116D9"/>
    <w:rsid w:val="00234E4F"/>
    <w:rsid w:val="00243560"/>
    <w:rsid w:val="002478C8"/>
    <w:rsid w:val="00250FB8"/>
    <w:rsid w:val="00272F67"/>
    <w:rsid w:val="002872CB"/>
    <w:rsid w:val="00287A4B"/>
    <w:rsid w:val="002913C6"/>
    <w:rsid w:val="002976BF"/>
    <w:rsid w:val="002A2627"/>
    <w:rsid w:val="002E05FA"/>
    <w:rsid w:val="002E170F"/>
    <w:rsid w:val="00300124"/>
    <w:rsid w:val="00325AE1"/>
    <w:rsid w:val="00330AA8"/>
    <w:rsid w:val="0033195D"/>
    <w:rsid w:val="003537FA"/>
    <w:rsid w:val="0036211F"/>
    <w:rsid w:val="00364278"/>
    <w:rsid w:val="00365F9B"/>
    <w:rsid w:val="003832F0"/>
    <w:rsid w:val="003874F7"/>
    <w:rsid w:val="003C3C7E"/>
    <w:rsid w:val="003C5A31"/>
    <w:rsid w:val="003C6308"/>
    <w:rsid w:val="003D0402"/>
    <w:rsid w:val="003E32B8"/>
    <w:rsid w:val="003E5124"/>
    <w:rsid w:val="003F3BD9"/>
    <w:rsid w:val="004129A0"/>
    <w:rsid w:val="00422F83"/>
    <w:rsid w:val="00432F95"/>
    <w:rsid w:val="00433A05"/>
    <w:rsid w:val="00433EC3"/>
    <w:rsid w:val="00435E86"/>
    <w:rsid w:val="00440C37"/>
    <w:rsid w:val="0044414B"/>
    <w:rsid w:val="004501EF"/>
    <w:rsid w:val="004618AE"/>
    <w:rsid w:val="004679B8"/>
    <w:rsid w:val="00473595"/>
    <w:rsid w:val="00476F34"/>
    <w:rsid w:val="004B604D"/>
    <w:rsid w:val="004C1DF4"/>
    <w:rsid w:val="004C2E8E"/>
    <w:rsid w:val="004C3DDF"/>
    <w:rsid w:val="004E6CDE"/>
    <w:rsid w:val="004F32F3"/>
    <w:rsid w:val="004F6D32"/>
    <w:rsid w:val="00505529"/>
    <w:rsid w:val="00521D6B"/>
    <w:rsid w:val="005264EE"/>
    <w:rsid w:val="0053734E"/>
    <w:rsid w:val="00546E33"/>
    <w:rsid w:val="005741C9"/>
    <w:rsid w:val="00577B58"/>
    <w:rsid w:val="005944C1"/>
    <w:rsid w:val="005A1EEA"/>
    <w:rsid w:val="005B5BC6"/>
    <w:rsid w:val="005E4C95"/>
    <w:rsid w:val="005E66E9"/>
    <w:rsid w:val="005E700E"/>
    <w:rsid w:val="00623B36"/>
    <w:rsid w:val="00632BBF"/>
    <w:rsid w:val="00670077"/>
    <w:rsid w:val="00676E5F"/>
    <w:rsid w:val="00682702"/>
    <w:rsid w:val="0069246A"/>
    <w:rsid w:val="006C7D54"/>
    <w:rsid w:val="006D4B7C"/>
    <w:rsid w:val="00701B60"/>
    <w:rsid w:val="00703B76"/>
    <w:rsid w:val="00704C00"/>
    <w:rsid w:val="00770B45"/>
    <w:rsid w:val="00771F92"/>
    <w:rsid w:val="00782531"/>
    <w:rsid w:val="0079121A"/>
    <w:rsid w:val="007A36C0"/>
    <w:rsid w:val="007B6DB1"/>
    <w:rsid w:val="007D1DAA"/>
    <w:rsid w:val="007D509B"/>
    <w:rsid w:val="007E625D"/>
    <w:rsid w:val="007F0484"/>
    <w:rsid w:val="007F1203"/>
    <w:rsid w:val="007F4E9B"/>
    <w:rsid w:val="007F5148"/>
    <w:rsid w:val="007F6274"/>
    <w:rsid w:val="007F7D1D"/>
    <w:rsid w:val="00832046"/>
    <w:rsid w:val="008572BA"/>
    <w:rsid w:val="0086329B"/>
    <w:rsid w:val="00886DDA"/>
    <w:rsid w:val="0088783B"/>
    <w:rsid w:val="008C006D"/>
    <w:rsid w:val="008E4D9E"/>
    <w:rsid w:val="008F0A57"/>
    <w:rsid w:val="008F1828"/>
    <w:rsid w:val="008F3FE0"/>
    <w:rsid w:val="009351C7"/>
    <w:rsid w:val="009370A4"/>
    <w:rsid w:val="009445CD"/>
    <w:rsid w:val="00944724"/>
    <w:rsid w:val="009816E3"/>
    <w:rsid w:val="009822BA"/>
    <w:rsid w:val="009843DD"/>
    <w:rsid w:val="0099793E"/>
    <w:rsid w:val="009D77D7"/>
    <w:rsid w:val="009E551E"/>
    <w:rsid w:val="009F0096"/>
    <w:rsid w:val="00A11C86"/>
    <w:rsid w:val="00A12677"/>
    <w:rsid w:val="00A27F5E"/>
    <w:rsid w:val="00A3214E"/>
    <w:rsid w:val="00A5662D"/>
    <w:rsid w:val="00A728D0"/>
    <w:rsid w:val="00A763E7"/>
    <w:rsid w:val="00A8661C"/>
    <w:rsid w:val="00AB056F"/>
    <w:rsid w:val="00AC1D09"/>
    <w:rsid w:val="00AC4A66"/>
    <w:rsid w:val="00AE66F1"/>
    <w:rsid w:val="00B32899"/>
    <w:rsid w:val="00B35E99"/>
    <w:rsid w:val="00B41087"/>
    <w:rsid w:val="00B44E8D"/>
    <w:rsid w:val="00B74666"/>
    <w:rsid w:val="00B764E3"/>
    <w:rsid w:val="00B91812"/>
    <w:rsid w:val="00B950F4"/>
    <w:rsid w:val="00BB273B"/>
    <w:rsid w:val="00BB6E09"/>
    <w:rsid w:val="00BC38B4"/>
    <w:rsid w:val="00BD0B3E"/>
    <w:rsid w:val="00BD2F28"/>
    <w:rsid w:val="00BD3527"/>
    <w:rsid w:val="00BD7CA3"/>
    <w:rsid w:val="00BF2A03"/>
    <w:rsid w:val="00BF56C4"/>
    <w:rsid w:val="00C00282"/>
    <w:rsid w:val="00C10166"/>
    <w:rsid w:val="00C13AC7"/>
    <w:rsid w:val="00C33A35"/>
    <w:rsid w:val="00C36D06"/>
    <w:rsid w:val="00C4029F"/>
    <w:rsid w:val="00C55A71"/>
    <w:rsid w:val="00C65575"/>
    <w:rsid w:val="00C83B3D"/>
    <w:rsid w:val="00C8549C"/>
    <w:rsid w:val="00C97B54"/>
    <w:rsid w:val="00C97BD1"/>
    <w:rsid w:val="00CA18F9"/>
    <w:rsid w:val="00CA5577"/>
    <w:rsid w:val="00CD684B"/>
    <w:rsid w:val="00CE60D0"/>
    <w:rsid w:val="00CE7DF4"/>
    <w:rsid w:val="00CF151B"/>
    <w:rsid w:val="00CF3E79"/>
    <w:rsid w:val="00D117F6"/>
    <w:rsid w:val="00D14BD0"/>
    <w:rsid w:val="00D47E4E"/>
    <w:rsid w:val="00D568E5"/>
    <w:rsid w:val="00D74222"/>
    <w:rsid w:val="00D8305E"/>
    <w:rsid w:val="00D86925"/>
    <w:rsid w:val="00D93521"/>
    <w:rsid w:val="00D9688E"/>
    <w:rsid w:val="00DA0BFE"/>
    <w:rsid w:val="00DB6F8D"/>
    <w:rsid w:val="00DC7D3E"/>
    <w:rsid w:val="00DD1410"/>
    <w:rsid w:val="00DD51B1"/>
    <w:rsid w:val="00DF7BE7"/>
    <w:rsid w:val="00E019E4"/>
    <w:rsid w:val="00E032DC"/>
    <w:rsid w:val="00E07DE0"/>
    <w:rsid w:val="00E20272"/>
    <w:rsid w:val="00E34A83"/>
    <w:rsid w:val="00E40B15"/>
    <w:rsid w:val="00E57354"/>
    <w:rsid w:val="00E6161E"/>
    <w:rsid w:val="00E93B05"/>
    <w:rsid w:val="00EA4D55"/>
    <w:rsid w:val="00EA7688"/>
    <w:rsid w:val="00EC1A32"/>
    <w:rsid w:val="00EE1EAA"/>
    <w:rsid w:val="00EF1558"/>
    <w:rsid w:val="00F05B2C"/>
    <w:rsid w:val="00F24FF4"/>
    <w:rsid w:val="00F264A2"/>
    <w:rsid w:val="00F4783C"/>
    <w:rsid w:val="00F733F7"/>
    <w:rsid w:val="00F864DA"/>
    <w:rsid w:val="00F90CDB"/>
    <w:rsid w:val="00FB55CB"/>
    <w:rsid w:val="00FC1CE2"/>
    <w:rsid w:val="00FC4755"/>
    <w:rsid w:val="00FC7A50"/>
    <w:rsid w:val="00FE65C3"/>
    <w:rsid w:val="00F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C3B64"/>
  <w15:docId w15:val="{A9470035-4687-4D88-8225-A2CE8AD6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5741C9"/>
    <w:rPr>
      <w:color w:val="0000FF"/>
      <w:u w:val="single"/>
    </w:rPr>
  </w:style>
  <w:style w:type="character" w:customStyle="1" w:styleId="FooterChar">
    <w:name w:val="Footer Char"/>
    <w:link w:val="Footer"/>
    <w:rsid w:val="00521D6B"/>
  </w:style>
  <w:style w:type="paragraph" w:styleId="ListParagraph">
    <w:name w:val="List Paragraph"/>
    <w:basedOn w:val="Normal"/>
    <w:uiPriority w:val="34"/>
    <w:qFormat/>
    <w:rsid w:val="00BD0B3E"/>
    <w:pPr>
      <w:ind w:left="720"/>
    </w:pPr>
  </w:style>
  <w:style w:type="character" w:customStyle="1" w:styleId="apple-style-span">
    <w:name w:val="apple-style-span"/>
    <w:basedOn w:val="DefaultParagraphFont"/>
    <w:rsid w:val="00BD0B3E"/>
  </w:style>
  <w:style w:type="character" w:styleId="UnresolvedMention">
    <w:name w:val="Unresolved Mention"/>
    <w:basedOn w:val="DefaultParagraphFont"/>
    <w:uiPriority w:val="99"/>
    <w:semiHidden/>
    <w:unhideWhenUsed/>
    <w:rsid w:val="00103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35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3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68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3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74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im@trivalleytransit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EC8A92F4E46441837900B1C3F422EC" ma:contentTypeVersion="16" ma:contentTypeDescription="Create a new document." ma:contentTypeScope="" ma:versionID="21060cec203cc566719bdce1feaf4abd">
  <xsd:schema xmlns:xsd="http://www.w3.org/2001/XMLSchema" xmlns:xs="http://www.w3.org/2001/XMLSchema" xmlns:p="http://schemas.microsoft.com/office/2006/metadata/properties" xmlns:ns2="27aa6cec-ed3f-449d-b7f4-a299d345d4f1" xmlns:ns3="b0df6ac5-e5b2-49e8-a2b0-a240dd4fb061" targetNamespace="http://schemas.microsoft.com/office/2006/metadata/properties" ma:root="true" ma:fieldsID="916da3005f23dd08a86a83b9f2ae8d66" ns2:_="" ns3:_="">
    <xsd:import namespace="27aa6cec-ed3f-449d-b7f4-a299d345d4f1"/>
    <xsd:import namespace="b0df6ac5-e5b2-49e8-a2b0-a240dd4fb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6cec-ed3f-449d-b7f4-a299d34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cfd956-1d0a-4878-8b20-6fee6baac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f6ac5-e5b2-49e8-a2b0-a240dd4fb06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b22b7a-bdb4-43bf-be69-586d386a5e12}" ma:internalName="TaxCatchAll" ma:showField="CatchAllData" ma:web="b0df6ac5-e5b2-49e8-a2b0-a240dd4fb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a6cec-ed3f-449d-b7f4-a299d345d4f1">
      <Terms xmlns="http://schemas.microsoft.com/office/infopath/2007/PartnerControls"/>
    </lcf76f155ced4ddcb4097134ff3c332f>
    <TaxCatchAll xmlns="b0df6ac5-e5b2-49e8-a2b0-a240dd4fb061" xsi:nil="true"/>
  </documentManagement>
</p:properties>
</file>

<file path=customXml/itemProps1.xml><?xml version="1.0" encoding="utf-8"?>
<ds:datastoreItem xmlns:ds="http://schemas.openxmlformats.org/officeDocument/2006/customXml" ds:itemID="{94547256-1D2E-48FF-8A04-E704E719D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C341C-A198-4713-AC94-80A70E750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a6cec-ed3f-449d-b7f4-a299d345d4f1"/>
    <ds:schemaRef ds:uri="b0df6ac5-e5b2-49e8-a2b0-a240dd4fb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7FCA9A-8B27-40CC-A027-C998623E8581}">
  <ds:schemaRefs>
    <ds:schemaRef ds:uri="http://schemas.microsoft.com/office/2006/metadata/properties"/>
    <ds:schemaRef ds:uri="http://schemas.microsoft.com/office/infopath/2007/PartnerControls"/>
    <ds:schemaRef ds:uri="27aa6cec-ed3f-449d-b7f4-a299d345d4f1"/>
    <ds:schemaRef ds:uri="b0df6ac5-e5b2-49e8-a2b0-a240dd4fb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203</Words>
  <Characters>1182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ACTR</Company>
  <LinksUpToDate>false</LinksUpToDate>
  <CharactersWithSpaces>1369</CharactersWithSpaces>
  <SharedDoc>false</SharedDoc>
  <HLinks>
    <vt:vector size="6" baseType="variant">
      <vt:variant>
        <vt:i4>7274603</vt:i4>
      </vt:variant>
      <vt:variant>
        <vt:i4>0</vt:i4>
      </vt:variant>
      <vt:variant>
        <vt:i4>0</vt:i4>
      </vt:variant>
      <vt:variant>
        <vt:i4>5</vt:i4>
      </vt:variant>
      <vt:variant>
        <vt:lpwstr>http://www.actr-vt.org/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Jim Moulton</dc:creator>
  <cp:lastModifiedBy>Jim Moulton</cp:lastModifiedBy>
  <cp:revision>29</cp:revision>
  <cp:lastPrinted>2026-01-09T02:22:00Z</cp:lastPrinted>
  <dcterms:created xsi:type="dcterms:W3CDTF">2026-01-09T02:09:00Z</dcterms:created>
  <dcterms:modified xsi:type="dcterms:W3CDTF">2026-01-09T12:29:00Z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0x0101007DEC8A92F4E46441837900B1C3F422EC</vt:lpwstr>
  </property>
  <property fmtid="{D5CDD505-2E9C-101B-9397-08002B2CF9AE}" pid="3" name="Order">
    <vt:r8>120000</vt:r8>
  </property>
  <property fmtid="{D5CDD505-2E9C-101B-9397-08002B2CF9AE}" pid="4" name="MediaServiceImageTags">
    <vt:lpwstr/>
  </property>
</Properties>
</file>